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E" w:rsidRDefault="00B11C0D" w:rsidP="00152945">
      <w:pPr>
        <w:pStyle w:val="a3"/>
        <w:shd w:val="clear" w:color="auto" w:fill="FFFFFF"/>
        <w:spacing w:before="0" w:beforeAutospacing="0" w:after="388" w:afterAutospacing="0"/>
        <w:jc w:val="center"/>
        <w:rPr>
          <w:rFonts w:ascii="Open Sans" w:hAnsi="Open Sans"/>
          <w:sz w:val="25"/>
          <w:szCs w:val="25"/>
        </w:rPr>
      </w:pPr>
      <w:r w:rsidRPr="00B11C0D">
        <w:rPr>
          <w:rFonts w:ascii="Open Sans" w:hAnsi="Open Sans"/>
          <w:noProof/>
          <w:sz w:val="25"/>
          <w:szCs w:val="25"/>
        </w:rPr>
        <w:drawing>
          <wp:inline distT="0" distB="0" distL="0" distR="0">
            <wp:extent cx="3148045" cy="807522"/>
            <wp:effectExtent l="19050" t="0" r="0" b="0"/>
            <wp:docPr id="8" name="Рисунок 2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405" cy="8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C0D">
        <w:rPr>
          <w:b/>
          <w:noProof/>
          <w:color w:val="002060"/>
          <w:sz w:val="28"/>
          <w:szCs w:val="28"/>
        </w:rPr>
        <w:t xml:space="preserve"> </w:t>
      </w:r>
      <w:r>
        <w:rPr>
          <w:b/>
          <w:noProof/>
          <w:color w:val="002060"/>
          <w:sz w:val="28"/>
          <w:szCs w:val="28"/>
        </w:rPr>
        <w:t xml:space="preserve">           </w:t>
      </w:r>
      <w:r w:rsidRPr="00B11C0D">
        <w:rPr>
          <w:rFonts w:ascii="Open Sans" w:hAnsi="Open Sans"/>
          <w:noProof/>
          <w:sz w:val="25"/>
          <w:szCs w:val="25"/>
        </w:rPr>
        <w:drawing>
          <wp:inline distT="0" distB="0" distL="0" distR="0">
            <wp:extent cx="1190288" cy="1104405"/>
            <wp:effectExtent l="19050" t="0" r="0" b="0"/>
            <wp:docPr id="9" name="Рисунок 0" descr="fb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g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95" cy="11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0D" w:rsidRDefault="00B11C0D" w:rsidP="006C1C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</w:p>
    <w:p w:rsidR="00B11C0D" w:rsidRDefault="00B11C0D" w:rsidP="006C1C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</w:p>
    <w:p w:rsidR="00174472" w:rsidRPr="006F42A1" w:rsidRDefault="006C1C5E" w:rsidP="006C1C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6F42A1">
        <w:rPr>
          <w:b/>
          <w:color w:val="002060"/>
          <w:sz w:val="28"/>
          <w:szCs w:val="28"/>
        </w:rPr>
        <w:t>УВАЖАЕМЫЕ КОЛЛЕГИ!</w:t>
      </w:r>
    </w:p>
    <w:p w:rsidR="006C1C5E" w:rsidRPr="006F42A1" w:rsidRDefault="006C1C5E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42A1">
        <w:rPr>
          <w:rFonts w:ascii="Times New Roman" w:hAnsi="Times New Roman" w:cs="Times New Roman"/>
          <w:b/>
          <w:color w:val="C00000"/>
          <w:sz w:val="28"/>
          <w:szCs w:val="28"/>
        </w:rPr>
        <w:t>25 НОЯБРЯ 2016 г.</w:t>
      </w:r>
    </w:p>
    <w:p w:rsidR="005D6493" w:rsidRPr="006F42A1" w:rsidRDefault="00174472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42A1">
        <w:rPr>
          <w:rFonts w:ascii="Times New Roman" w:hAnsi="Times New Roman" w:cs="Times New Roman"/>
          <w:b/>
          <w:color w:val="002060"/>
          <w:sz w:val="28"/>
          <w:szCs w:val="28"/>
        </w:rPr>
        <w:t>состоится школа-семинар:</w:t>
      </w:r>
    </w:p>
    <w:p w:rsidR="00BD20BF" w:rsidRPr="00BD20BF" w:rsidRDefault="00BD20BF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C1C5E" w:rsidRPr="006F42A1" w:rsidRDefault="006C1C5E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42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«ПРИМЕНЕНИЕ МОЛЕКУЛЯРНО-ГЕНЕТИЧЕСКИХ МЕТОДОВ </w:t>
      </w:r>
    </w:p>
    <w:p w:rsidR="0006200F" w:rsidRPr="006F42A1" w:rsidRDefault="006C1C5E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F42A1">
        <w:rPr>
          <w:rFonts w:ascii="Times New Roman" w:hAnsi="Times New Roman" w:cs="Times New Roman"/>
          <w:b/>
          <w:color w:val="C00000"/>
          <w:sz w:val="28"/>
          <w:szCs w:val="28"/>
        </w:rPr>
        <w:t>В ИЗУЧЕНИИ БИОЛОГИЧЕСКИХ ДИСЦИПЛИН».</w:t>
      </w:r>
    </w:p>
    <w:p w:rsidR="006C1C5E" w:rsidRPr="006F42A1" w:rsidRDefault="006C1C5E" w:rsidP="006C1C5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C1C5E" w:rsidRDefault="0048183F" w:rsidP="006C1C5E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999755" cy="1333170"/>
            <wp:effectExtent l="19050" t="0" r="495" b="0"/>
            <wp:docPr id="6" name="Рисунок 5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62" cy="13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0D" w:rsidRDefault="00B11C0D" w:rsidP="006C1C5E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11C0D" w:rsidRDefault="00B11C0D" w:rsidP="006C1C5E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070F9" w:rsidRPr="0048183F" w:rsidRDefault="00340EC2" w:rsidP="00B11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3F">
        <w:rPr>
          <w:rFonts w:ascii="Times New Roman" w:hAnsi="Times New Roman" w:cs="Times New Roman"/>
          <w:sz w:val="24"/>
          <w:szCs w:val="24"/>
        </w:rPr>
        <w:t xml:space="preserve">Школа - семинар проводится в </w:t>
      </w:r>
      <w:r w:rsidR="00174472" w:rsidRPr="0048183F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48183F">
        <w:rPr>
          <w:rFonts w:ascii="Times New Roman" w:hAnsi="Times New Roman" w:cs="Times New Roman"/>
          <w:sz w:val="24"/>
          <w:szCs w:val="24"/>
        </w:rPr>
        <w:t xml:space="preserve">проектной части </w:t>
      </w:r>
      <w:r w:rsidR="00174472" w:rsidRPr="0048183F">
        <w:rPr>
          <w:rFonts w:ascii="Times New Roman" w:hAnsi="Times New Roman" w:cs="Times New Roman"/>
          <w:sz w:val="24"/>
          <w:szCs w:val="24"/>
        </w:rPr>
        <w:t xml:space="preserve">государственного задания в сфере научной деятельности </w:t>
      </w:r>
      <w:r w:rsidR="005070F9" w:rsidRPr="0048183F">
        <w:rPr>
          <w:rFonts w:ascii="Times New Roman" w:hAnsi="Times New Roman" w:cs="Times New Roman"/>
          <w:sz w:val="24"/>
          <w:szCs w:val="24"/>
        </w:rPr>
        <w:t>по Заданию Министерства образования и науки РФ</w:t>
      </w:r>
    </w:p>
    <w:p w:rsidR="00BE3F81" w:rsidRDefault="00340EC2" w:rsidP="00B11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3F">
        <w:rPr>
          <w:rFonts w:ascii="Times New Roman" w:hAnsi="Times New Roman" w:cs="Times New Roman"/>
          <w:sz w:val="24"/>
          <w:szCs w:val="24"/>
        </w:rPr>
        <w:t xml:space="preserve">№ </w:t>
      </w:r>
      <w:r w:rsidR="00A7711D" w:rsidRPr="0048183F">
        <w:rPr>
          <w:rFonts w:ascii="Times New Roman" w:hAnsi="Times New Roman" w:cs="Times New Roman"/>
          <w:sz w:val="24"/>
          <w:szCs w:val="24"/>
        </w:rPr>
        <w:t>6.1990.2014/K</w:t>
      </w:r>
      <w:r w:rsidR="00174472" w:rsidRPr="0048183F">
        <w:rPr>
          <w:rFonts w:ascii="Times New Roman" w:hAnsi="Times New Roman" w:cs="Times New Roman"/>
          <w:sz w:val="24"/>
          <w:szCs w:val="24"/>
        </w:rPr>
        <w:t>:</w:t>
      </w:r>
      <w:r w:rsidR="00B11C0D">
        <w:rPr>
          <w:rFonts w:ascii="Times New Roman" w:hAnsi="Times New Roman" w:cs="Times New Roman"/>
          <w:sz w:val="24"/>
          <w:szCs w:val="24"/>
        </w:rPr>
        <w:t xml:space="preserve"> </w:t>
      </w:r>
      <w:r w:rsidR="00174472" w:rsidRPr="0048183F">
        <w:rPr>
          <w:rFonts w:ascii="Times New Roman" w:hAnsi="Times New Roman" w:cs="Times New Roman"/>
          <w:sz w:val="24"/>
          <w:szCs w:val="24"/>
        </w:rPr>
        <w:t xml:space="preserve"> «Природное разнообразие экстремофильных микроорганизмов </w:t>
      </w:r>
    </w:p>
    <w:p w:rsidR="00174472" w:rsidRPr="0048183F" w:rsidRDefault="00174472" w:rsidP="00B11C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3F">
        <w:rPr>
          <w:rFonts w:ascii="Times New Roman" w:hAnsi="Times New Roman" w:cs="Times New Roman"/>
          <w:sz w:val="24"/>
          <w:szCs w:val="24"/>
        </w:rPr>
        <w:t>и оценка их биотехнологического потенциала»</w:t>
      </w:r>
    </w:p>
    <w:p w:rsidR="00A7711D" w:rsidRDefault="00A7711D" w:rsidP="006C1C5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60646C"/>
          <w:sz w:val="25"/>
          <w:szCs w:val="25"/>
        </w:rPr>
      </w:pPr>
    </w:p>
    <w:p w:rsidR="008B1631" w:rsidRPr="0048183F" w:rsidRDefault="00174472" w:rsidP="00481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8183F">
        <w:rPr>
          <w:sz w:val="28"/>
          <w:szCs w:val="28"/>
        </w:rPr>
        <w:t>Место проведения</w:t>
      </w:r>
      <w:r w:rsidR="0048183F">
        <w:rPr>
          <w:sz w:val="28"/>
          <w:szCs w:val="28"/>
        </w:rPr>
        <w:t>:</w:t>
      </w:r>
      <w:r w:rsidR="0048183F" w:rsidRPr="0048183F">
        <w:rPr>
          <w:sz w:val="28"/>
          <w:szCs w:val="28"/>
        </w:rPr>
        <w:t xml:space="preserve"> </w:t>
      </w:r>
      <w:r w:rsidR="001707F8" w:rsidRPr="0048183F">
        <w:rPr>
          <w:sz w:val="28"/>
          <w:szCs w:val="28"/>
        </w:rPr>
        <w:t xml:space="preserve">г. Улан-Удэ, ул. Смолина, 24 а, </w:t>
      </w:r>
      <w:r w:rsidR="0046621F" w:rsidRPr="0048183F">
        <w:rPr>
          <w:sz w:val="28"/>
          <w:szCs w:val="28"/>
        </w:rPr>
        <w:t>Бурятск</w:t>
      </w:r>
      <w:r w:rsidR="0048183F">
        <w:rPr>
          <w:sz w:val="28"/>
          <w:szCs w:val="28"/>
        </w:rPr>
        <w:t>ий государственный университет,</w:t>
      </w:r>
      <w:r w:rsidR="0048183F" w:rsidRPr="0048183F">
        <w:rPr>
          <w:sz w:val="28"/>
          <w:szCs w:val="28"/>
        </w:rPr>
        <w:t xml:space="preserve"> </w:t>
      </w:r>
      <w:r w:rsidR="001707F8" w:rsidRPr="0048183F">
        <w:rPr>
          <w:sz w:val="28"/>
          <w:szCs w:val="28"/>
        </w:rPr>
        <w:t>3 этаж.</w:t>
      </w:r>
      <w:proofErr w:type="gramEnd"/>
      <w:r w:rsidR="001707F8" w:rsidRPr="0048183F">
        <w:rPr>
          <w:sz w:val="28"/>
          <w:szCs w:val="28"/>
        </w:rPr>
        <w:t xml:space="preserve"> </w:t>
      </w:r>
      <w:r w:rsidR="005070F9" w:rsidRPr="0048183F">
        <w:rPr>
          <w:sz w:val="28"/>
          <w:szCs w:val="28"/>
        </w:rPr>
        <w:t xml:space="preserve">Факультет биологии, географии и землепользования, </w:t>
      </w:r>
      <w:r w:rsidR="0048183F" w:rsidRPr="0048183F">
        <w:rPr>
          <w:sz w:val="28"/>
          <w:szCs w:val="28"/>
        </w:rPr>
        <w:t>л</w:t>
      </w:r>
      <w:r w:rsidR="006C1C5E" w:rsidRPr="0048183F">
        <w:rPr>
          <w:sz w:val="28"/>
          <w:szCs w:val="28"/>
        </w:rPr>
        <w:t>екционная аудитория 308.</w:t>
      </w:r>
    </w:p>
    <w:p w:rsidR="008B1631" w:rsidRPr="0086728C" w:rsidRDefault="00174472" w:rsidP="006C1C5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Fonts w:ascii="Open Sans" w:hAnsi="Open Sans"/>
          <w:color w:val="60646C"/>
          <w:sz w:val="25"/>
          <w:szCs w:val="25"/>
        </w:rPr>
        <w:br/>
      </w:r>
      <w:r w:rsidRPr="006C1C5E">
        <w:t xml:space="preserve">Контактные лица: </w:t>
      </w:r>
      <w:r w:rsidR="00947F08" w:rsidRPr="006C1C5E">
        <w:t>Лаврентьева Елена Владимировна</w:t>
      </w:r>
    </w:p>
    <w:p w:rsidR="00947F08" w:rsidRPr="006C1C5E" w:rsidRDefault="00947F08" w:rsidP="006C1C5E">
      <w:pPr>
        <w:pStyle w:val="a3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6C1C5E">
        <w:t>тел</w:t>
      </w:r>
      <w:r w:rsidRPr="006C1C5E">
        <w:rPr>
          <w:lang w:val="en-US"/>
        </w:rPr>
        <w:t>.: +79021606774</w:t>
      </w:r>
    </w:p>
    <w:p w:rsidR="00947F08" w:rsidRPr="006C1C5E" w:rsidRDefault="00947F08" w:rsidP="006C1C5E">
      <w:pPr>
        <w:pStyle w:val="a3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proofErr w:type="gramStart"/>
      <w:r w:rsidRPr="006C1C5E">
        <w:rPr>
          <w:lang w:val="en-US"/>
        </w:rPr>
        <w:t>e-mail</w:t>
      </w:r>
      <w:proofErr w:type="gramEnd"/>
      <w:r w:rsidRPr="006C1C5E">
        <w:rPr>
          <w:lang w:val="en-US"/>
        </w:rPr>
        <w:t xml:space="preserve">: </w:t>
      </w:r>
      <w:hyperlink r:id="rId7" w:history="1">
        <w:r w:rsidR="006C1C5E" w:rsidRPr="00EB118A">
          <w:rPr>
            <w:rStyle w:val="a6"/>
            <w:lang w:val="en-US"/>
          </w:rPr>
          <w:t>lena_l@mail.ru</w:t>
        </w:r>
      </w:hyperlink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1707F8" w:rsidRPr="00BE3F81" w:rsidTr="00821D29">
        <w:tc>
          <w:tcPr>
            <w:tcW w:w="9571" w:type="dxa"/>
            <w:gridSpan w:val="2"/>
          </w:tcPr>
          <w:p w:rsidR="00BE3F81" w:rsidRPr="0086728C" w:rsidRDefault="00BE3F81" w:rsidP="004C4D3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lang w:val="en-US"/>
              </w:rPr>
            </w:pPr>
          </w:p>
          <w:p w:rsidR="00B11C0D" w:rsidRPr="00BE3F81" w:rsidRDefault="004C4D3B" w:rsidP="004C4D3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E3F81">
              <w:rPr>
                <w:b/>
                <w:color w:val="C00000"/>
              </w:rPr>
              <w:t xml:space="preserve">9.00-13.30. - ТЕОРИЯ </w:t>
            </w:r>
          </w:p>
          <w:p w:rsidR="004F3C3F" w:rsidRPr="00BE3F81" w:rsidRDefault="00B11C0D" w:rsidP="004C4D3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E3F81">
              <w:rPr>
                <w:b/>
                <w:color w:val="C00000"/>
              </w:rPr>
              <w:t>308 аудитория</w:t>
            </w:r>
          </w:p>
          <w:p w:rsidR="00010EB8" w:rsidRPr="00BE3F81" w:rsidRDefault="00010EB8" w:rsidP="004C4D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707F8" w:rsidRPr="00AA6DE0" w:rsidTr="00AA6DE0">
        <w:tc>
          <w:tcPr>
            <w:tcW w:w="1809" w:type="dxa"/>
          </w:tcPr>
          <w:p w:rsidR="001707F8" w:rsidRPr="00AA6DE0" w:rsidRDefault="004F3C3F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9.00. – 9.15.</w:t>
            </w:r>
          </w:p>
        </w:tc>
        <w:tc>
          <w:tcPr>
            <w:tcW w:w="7762" w:type="dxa"/>
          </w:tcPr>
          <w:p w:rsidR="001707F8" w:rsidRPr="00AA6DE0" w:rsidRDefault="00747E44" w:rsidP="004C4D3B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AA6DE0">
              <w:rPr>
                <w:b/>
                <w:color w:val="002060"/>
                <w:sz w:val="28"/>
                <w:szCs w:val="28"/>
              </w:rPr>
              <w:t>ОТКРЫТИЕ ШКОЛЫ-СЕМИНАРА</w:t>
            </w:r>
          </w:p>
          <w:p w:rsidR="004C4D3B" w:rsidRPr="00AA6DE0" w:rsidRDefault="004C4D3B" w:rsidP="004C4D3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707F8" w:rsidRPr="00AA6DE0" w:rsidTr="005B2735">
        <w:tc>
          <w:tcPr>
            <w:tcW w:w="1809" w:type="dxa"/>
            <w:shd w:val="clear" w:color="auto" w:fill="auto"/>
          </w:tcPr>
          <w:p w:rsidR="001707F8" w:rsidRPr="00AA6DE0" w:rsidRDefault="004F3C3F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9.15.-10.15.</w:t>
            </w:r>
          </w:p>
        </w:tc>
        <w:tc>
          <w:tcPr>
            <w:tcW w:w="7762" w:type="dxa"/>
            <w:shd w:val="clear" w:color="auto" w:fill="auto"/>
          </w:tcPr>
          <w:p w:rsidR="004C4D3B" w:rsidRPr="005B2735" w:rsidRDefault="004F3C3F" w:rsidP="003B270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5B2735">
              <w:rPr>
                <w:b/>
                <w:color w:val="002060"/>
                <w:sz w:val="28"/>
                <w:szCs w:val="28"/>
              </w:rPr>
              <w:t>Белькова</w:t>
            </w:r>
            <w:proofErr w:type="spellEnd"/>
            <w:r w:rsidRPr="005B2735">
              <w:rPr>
                <w:b/>
                <w:color w:val="002060"/>
                <w:sz w:val="28"/>
                <w:szCs w:val="28"/>
              </w:rPr>
              <w:t xml:space="preserve"> Наталья Леонидовна</w:t>
            </w:r>
            <w:r w:rsidRPr="00AA6DE0">
              <w:rPr>
                <w:sz w:val="28"/>
                <w:szCs w:val="28"/>
              </w:rPr>
              <w:t xml:space="preserve"> (Лимнологический институт СО РАН, с.н.с., к.б.н.).</w:t>
            </w:r>
            <w:proofErr w:type="gramEnd"/>
            <w:r w:rsidR="003B2703">
              <w:rPr>
                <w:sz w:val="28"/>
                <w:szCs w:val="28"/>
              </w:rPr>
              <w:t xml:space="preserve"> </w:t>
            </w:r>
            <w:r w:rsidR="003B2703" w:rsidRPr="005B2735">
              <w:rPr>
                <w:i/>
                <w:sz w:val="28"/>
                <w:szCs w:val="28"/>
              </w:rPr>
              <w:t xml:space="preserve">Полимеразная цепная реакция – перспективы развития направления в молекулярной экологии </w:t>
            </w:r>
            <w:r w:rsidR="003B2703" w:rsidRPr="005B2735">
              <w:rPr>
                <w:i/>
                <w:sz w:val="28"/>
                <w:szCs w:val="28"/>
                <w:lang w:val="en-US"/>
              </w:rPr>
              <w:t>XXI</w:t>
            </w:r>
            <w:r w:rsidR="003B2703" w:rsidRPr="005B2735">
              <w:rPr>
                <w:i/>
                <w:sz w:val="28"/>
                <w:szCs w:val="28"/>
              </w:rPr>
              <w:t xml:space="preserve"> века</w:t>
            </w:r>
          </w:p>
          <w:p w:rsidR="003B2703" w:rsidRPr="00AA6DE0" w:rsidRDefault="003B2703" w:rsidP="003B27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707F8" w:rsidRPr="00AA6DE0" w:rsidTr="005B2735">
        <w:tc>
          <w:tcPr>
            <w:tcW w:w="1809" w:type="dxa"/>
            <w:shd w:val="clear" w:color="auto" w:fill="auto"/>
          </w:tcPr>
          <w:p w:rsidR="001707F8" w:rsidRPr="00AA6DE0" w:rsidRDefault="004F3C3F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10.15.-11.15.</w:t>
            </w:r>
          </w:p>
        </w:tc>
        <w:tc>
          <w:tcPr>
            <w:tcW w:w="7762" w:type="dxa"/>
            <w:shd w:val="clear" w:color="auto" w:fill="auto"/>
          </w:tcPr>
          <w:p w:rsidR="001707F8" w:rsidRPr="00AA6DE0" w:rsidRDefault="008563B2" w:rsidP="004C4D3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spellStart"/>
            <w:r w:rsidRPr="005B2735">
              <w:rPr>
                <w:b/>
                <w:color w:val="002060"/>
                <w:sz w:val="28"/>
                <w:szCs w:val="28"/>
              </w:rPr>
              <w:t>Дагурова</w:t>
            </w:r>
            <w:proofErr w:type="spellEnd"/>
            <w:r w:rsidRPr="005B2735">
              <w:rPr>
                <w:b/>
                <w:color w:val="002060"/>
                <w:sz w:val="28"/>
                <w:szCs w:val="28"/>
              </w:rPr>
              <w:t xml:space="preserve"> Ольга Павловна</w:t>
            </w:r>
            <w:r w:rsidRPr="00AA6DE0">
              <w:rPr>
                <w:sz w:val="28"/>
                <w:szCs w:val="28"/>
              </w:rPr>
              <w:t xml:space="preserve"> (Институт общей и экспериментальной биологии СО РАН, с.н.с., к.б.</w:t>
            </w:r>
            <w:proofErr w:type="gramStart"/>
            <w:r w:rsidRPr="00AA6DE0">
              <w:rPr>
                <w:sz w:val="28"/>
                <w:szCs w:val="28"/>
              </w:rPr>
              <w:t>н</w:t>
            </w:r>
            <w:proofErr w:type="gramEnd"/>
            <w:r w:rsidRPr="00AA6DE0">
              <w:rPr>
                <w:sz w:val="28"/>
                <w:szCs w:val="28"/>
              </w:rPr>
              <w:t>.)</w:t>
            </w:r>
            <w:r w:rsidR="004C4D3B" w:rsidRPr="00AA6DE0">
              <w:rPr>
                <w:sz w:val="28"/>
                <w:szCs w:val="28"/>
              </w:rPr>
              <w:t xml:space="preserve">. </w:t>
            </w:r>
            <w:r w:rsidRPr="00AA6DE0">
              <w:rPr>
                <w:i/>
                <w:sz w:val="28"/>
                <w:szCs w:val="28"/>
              </w:rPr>
              <w:t>Основное лабораторное оборудование для проведения молекулярно-генетических исследований</w:t>
            </w:r>
          </w:p>
          <w:p w:rsidR="004C4D3B" w:rsidRPr="00AA6DE0" w:rsidRDefault="004C4D3B" w:rsidP="004C4D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707F8" w:rsidRPr="00AA6DE0" w:rsidTr="00AA6DE0">
        <w:tc>
          <w:tcPr>
            <w:tcW w:w="1809" w:type="dxa"/>
          </w:tcPr>
          <w:p w:rsidR="001707F8" w:rsidRPr="00AA6DE0" w:rsidRDefault="008563B2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11.15.-11.30.</w:t>
            </w:r>
          </w:p>
        </w:tc>
        <w:tc>
          <w:tcPr>
            <w:tcW w:w="7762" w:type="dxa"/>
          </w:tcPr>
          <w:p w:rsidR="00747E44" w:rsidRPr="00AA6DE0" w:rsidRDefault="00747E44" w:rsidP="004C4D3B">
            <w:pPr>
              <w:pStyle w:val="a3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AA6DE0">
              <w:rPr>
                <w:b/>
                <w:color w:val="002060"/>
                <w:sz w:val="28"/>
                <w:szCs w:val="28"/>
              </w:rPr>
              <w:t>КОФЕ-БРЕЙК</w:t>
            </w:r>
          </w:p>
          <w:p w:rsidR="004C4D3B" w:rsidRDefault="00747E44" w:rsidP="00BE3F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6DE0">
              <w:rPr>
                <w:sz w:val="28"/>
                <w:szCs w:val="28"/>
              </w:rPr>
              <w:t>(</w:t>
            </w:r>
            <w:r w:rsidR="008563B2" w:rsidRPr="00AA6DE0">
              <w:rPr>
                <w:sz w:val="28"/>
                <w:szCs w:val="28"/>
              </w:rPr>
              <w:t>310 аудитори</w:t>
            </w:r>
            <w:r w:rsidRPr="00AA6DE0">
              <w:rPr>
                <w:sz w:val="28"/>
                <w:szCs w:val="28"/>
              </w:rPr>
              <w:t xml:space="preserve">я </w:t>
            </w:r>
            <w:proofErr w:type="spellStart"/>
            <w:r w:rsidRPr="00AA6DE0">
              <w:rPr>
                <w:sz w:val="28"/>
                <w:szCs w:val="28"/>
              </w:rPr>
              <w:t>ФБГиЗ</w:t>
            </w:r>
            <w:proofErr w:type="spellEnd"/>
            <w:r w:rsidRPr="00AA6DE0">
              <w:rPr>
                <w:sz w:val="28"/>
                <w:szCs w:val="28"/>
              </w:rPr>
              <w:t>)</w:t>
            </w:r>
          </w:p>
          <w:p w:rsidR="00BE3F81" w:rsidRPr="00AA6DE0" w:rsidRDefault="00BE3F81" w:rsidP="00BE3F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B2703" w:rsidRPr="00AA6DE0" w:rsidTr="005B2735">
        <w:tc>
          <w:tcPr>
            <w:tcW w:w="1809" w:type="dxa"/>
            <w:shd w:val="clear" w:color="auto" w:fill="auto"/>
          </w:tcPr>
          <w:p w:rsidR="003B2703" w:rsidRPr="00AA6DE0" w:rsidRDefault="003B2703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11.30.-12.30.</w:t>
            </w:r>
          </w:p>
        </w:tc>
        <w:tc>
          <w:tcPr>
            <w:tcW w:w="7762" w:type="dxa"/>
            <w:shd w:val="clear" w:color="auto" w:fill="auto"/>
          </w:tcPr>
          <w:p w:rsidR="003B2703" w:rsidRPr="00AA6DE0" w:rsidRDefault="003B2703" w:rsidP="00F8497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5B2735">
              <w:rPr>
                <w:b/>
                <w:color w:val="002060"/>
                <w:sz w:val="28"/>
                <w:szCs w:val="28"/>
              </w:rPr>
              <w:t>Бадмаева Наталья Карловна</w:t>
            </w:r>
            <w:r w:rsidRPr="00AA6DE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A6DE0">
              <w:rPr>
                <w:sz w:val="28"/>
                <w:szCs w:val="28"/>
              </w:rPr>
              <w:t>(Институт общей и экспериментальной биологии СО РАН, с.н.с., к.б.</w:t>
            </w:r>
            <w:proofErr w:type="gramStart"/>
            <w:r w:rsidRPr="00AA6DE0">
              <w:rPr>
                <w:sz w:val="28"/>
                <w:szCs w:val="28"/>
              </w:rPr>
              <w:t>н</w:t>
            </w:r>
            <w:proofErr w:type="gramEnd"/>
            <w:r w:rsidRPr="00AA6DE0">
              <w:rPr>
                <w:sz w:val="28"/>
                <w:szCs w:val="28"/>
              </w:rPr>
              <w:t xml:space="preserve">.). </w:t>
            </w:r>
            <w:r w:rsidRPr="00AA6DE0">
              <w:rPr>
                <w:i/>
                <w:sz w:val="28"/>
                <w:szCs w:val="28"/>
                <w:shd w:val="clear" w:color="auto" w:fill="FFFFFF"/>
              </w:rPr>
              <w:t>Молекулярные методы, используемые в систематике растений</w:t>
            </w:r>
          </w:p>
          <w:p w:rsidR="003B2703" w:rsidRPr="00AA6DE0" w:rsidRDefault="003B2703" w:rsidP="00F8497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B2703" w:rsidRPr="00AA6DE0" w:rsidTr="005B2735">
        <w:tc>
          <w:tcPr>
            <w:tcW w:w="1809" w:type="dxa"/>
            <w:shd w:val="clear" w:color="auto" w:fill="auto"/>
          </w:tcPr>
          <w:p w:rsidR="003B2703" w:rsidRPr="00AA6DE0" w:rsidRDefault="003B2703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12.30-13.30.</w:t>
            </w:r>
          </w:p>
        </w:tc>
        <w:tc>
          <w:tcPr>
            <w:tcW w:w="7762" w:type="dxa"/>
            <w:shd w:val="clear" w:color="auto" w:fill="auto"/>
          </w:tcPr>
          <w:p w:rsidR="003B2703" w:rsidRPr="00AA6DE0" w:rsidRDefault="003B2703" w:rsidP="004C4D3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2735">
              <w:rPr>
                <w:b/>
                <w:color w:val="002060"/>
                <w:sz w:val="28"/>
                <w:szCs w:val="28"/>
              </w:rPr>
              <w:t>Борисова Наталья Геннадьевна</w:t>
            </w:r>
            <w:r w:rsidRPr="00AA6DE0">
              <w:rPr>
                <w:sz w:val="28"/>
                <w:szCs w:val="28"/>
              </w:rPr>
              <w:t xml:space="preserve"> (Институт общей и экспериментальной биологии СО РАН, зав. лабораторией, к.б.</w:t>
            </w:r>
            <w:proofErr w:type="gramStart"/>
            <w:r w:rsidRPr="00AA6DE0">
              <w:rPr>
                <w:sz w:val="28"/>
                <w:szCs w:val="28"/>
              </w:rPr>
              <w:t>н</w:t>
            </w:r>
            <w:proofErr w:type="gramEnd"/>
            <w:r w:rsidRPr="00AA6DE0">
              <w:rPr>
                <w:sz w:val="28"/>
                <w:szCs w:val="28"/>
              </w:rPr>
              <w:t xml:space="preserve">.). </w:t>
            </w:r>
            <w:r w:rsidRPr="00AA6DE0">
              <w:rPr>
                <w:i/>
                <w:sz w:val="28"/>
                <w:szCs w:val="28"/>
              </w:rPr>
              <w:t>Использование молекулярно-генетических маркеров в зоологических исследованиях</w:t>
            </w:r>
            <w:r w:rsidRPr="00AA6DE0">
              <w:rPr>
                <w:sz w:val="28"/>
                <w:szCs w:val="28"/>
              </w:rPr>
              <w:t xml:space="preserve"> </w:t>
            </w:r>
          </w:p>
          <w:p w:rsidR="003B2703" w:rsidRPr="00AA6DE0" w:rsidRDefault="003B2703" w:rsidP="004C4D3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B2703" w:rsidRPr="00AA6DE0" w:rsidTr="00AA6DE0">
        <w:tc>
          <w:tcPr>
            <w:tcW w:w="1809" w:type="dxa"/>
          </w:tcPr>
          <w:p w:rsidR="003B2703" w:rsidRPr="00AA6DE0" w:rsidRDefault="003B2703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13.30-14.00.</w:t>
            </w:r>
          </w:p>
        </w:tc>
        <w:tc>
          <w:tcPr>
            <w:tcW w:w="7762" w:type="dxa"/>
          </w:tcPr>
          <w:p w:rsidR="003B2703" w:rsidRPr="00AA6DE0" w:rsidRDefault="003B2703" w:rsidP="004C4D3B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AA6DE0">
              <w:rPr>
                <w:b/>
                <w:color w:val="002060"/>
                <w:sz w:val="28"/>
                <w:szCs w:val="28"/>
              </w:rPr>
              <w:t>ОБЕД</w:t>
            </w:r>
          </w:p>
          <w:p w:rsidR="003B2703" w:rsidRPr="00AA6DE0" w:rsidRDefault="003B2703" w:rsidP="004C4D3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3B2703" w:rsidRPr="00BE3F81" w:rsidTr="00B102FA">
        <w:tc>
          <w:tcPr>
            <w:tcW w:w="9571" w:type="dxa"/>
            <w:gridSpan w:val="2"/>
          </w:tcPr>
          <w:p w:rsidR="003B2703" w:rsidRPr="00BE3F81" w:rsidRDefault="003B2703" w:rsidP="004C4D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3B2703" w:rsidRPr="00BE3F81" w:rsidRDefault="003B2703" w:rsidP="00A7711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E3F81">
              <w:rPr>
                <w:b/>
                <w:color w:val="C00000"/>
              </w:rPr>
              <w:t xml:space="preserve">                 14.00-18.00. – ПРАКТИКА</w:t>
            </w:r>
          </w:p>
          <w:p w:rsidR="00B11C0D" w:rsidRPr="00BE3F81" w:rsidRDefault="00B11C0D" w:rsidP="00A7711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BE3F81">
              <w:rPr>
                <w:b/>
                <w:color w:val="C00000"/>
              </w:rPr>
              <w:t>Лаборатория молекулярной биологии и биотехнологии</w:t>
            </w:r>
            <w:r w:rsidR="00BE3F81" w:rsidRPr="00BE3F81">
              <w:rPr>
                <w:b/>
                <w:color w:val="C00000"/>
              </w:rPr>
              <w:t xml:space="preserve">, </w:t>
            </w:r>
            <w:r w:rsidRPr="00BE3F81">
              <w:rPr>
                <w:b/>
                <w:color w:val="C00000"/>
              </w:rPr>
              <w:t>346 аудитория</w:t>
            </w:r>
          </w:p>
          <w:p w:rsidR="003B2703" w:rsidRPr="00BE3F81" w:rsidRDefault="003B2703" w:rsidP="004C4D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2703" w:rsidRPr="00AA6DE0" w:rsidTr="005B2735">
        <w:tc>
          <w:tcPr>
            <w:tcW w:w="1809" w:type="dxa"/>
            <w:shd w:val="clear" w:color="auto" w:fill="auto"/>
          </w:tcPr>
          <w:p w:rsidR="003B2703" w:rsidRPr="00AA6DE0" w:rsidRDefault="003B2703" w:rsidP="004C4D3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6DE0">
              <w:rPr>
                <w:b/>
                <w:sz w:val="28"/>
                <w:szCs w:val="28"/>
              </w:rPr>
              <w:t>14.00-18.00.</w:t>
            </w:r>
          </w:p>
        </w:tc>
        <w:tc>
          <w:tcPr>
            <w:tcW w:w="7762" w:type="dxa"/>
            <w:shd w:val="clear" w:color="auto" w:fill="auto"/>
          </w:tcPr>
          <w:p w:rsidR="003B2703" w:rsidRPr="00AA6DE0" w:rsidRDefault="003B2703" w:rsidP="00703075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AA6DE0">
              <w:rPr>
                <w:i/>
                <w:sz w:val="28"/>
                <w:szCs w:val="28"/>
              </w:rPr>
              <w:t xml:space="preserve">Выделение ДНК </w:t>
            </w:r>
            <w:r w:rsidR="00601F60">
              <w:rPr>
                <w:i/>
                <w:sz w:val="28"/>
                <w:szCs w:val="28"/>
              </w:rPr>
              <w:t xml:space="preserve">из чистой </w:t>
            </w:r>
            <w:r w:rsidR="0086728C">
              <w:rPr>
                <w:i/>
                <w:sz w:val="28"/>
                <w:szCs w:val="28"/>
              </w:rPr>
              <w:t xml:space="preserve"> бактериальной </w:t>
            </w:r>
            <w:r w:rsidRPr="00AA6DE0">
              <w:rPr>
                <w:i/>
                <w:sz w:val="28"/>
                <w:szCs w:val="28"/>
              </w:rPr>
              <w:t>культуры</w:t>
            </w:r>
            <w:r w:rsidR="00601F60">
              <w:rPr>
                <w:i/>
                <w:sz w:val="28"/>
                <w:szCs w:val="28"/>
              </w:rPr>
              <w:t xml:space="preserve">, выделенной </w:t>
            </w:r>
            <w:r w:rsidRPr="00AA6DE0">
              <w:rPr>
                <w:i/>
                <w:sz w:val="28"/>
                <w:szCs w:val="28"/>
              </w:rPr>
              <w:t xml:space="preserve"> </w:t>
            </w:r>
            <w:r w:rsidR="00601F60">
              <w:rPr>
                <w:i/>
                <w:sz w:val="28"/>
                <w:szCs w:val="28"/>
              </w:rPr>
              <w:t xml:space="preserve">из </w:t>
            </w:r>
            <w:r w:rsidR="001E0951">
              <w:rPr>
                <w:i/>
                <w:sz w:val="28"/>
                <w:szCs w:val="28"/>
              </w:rPr>
              <w:t xml:space="preserve">термального источника </w:t>
            </w:r>
            <w:proofErr w:type="spellStart"/>
            <w:r w:rsidR="001E0951">
              <w:rPr>
                <w:i/>
                <w:sz w:val="28"/>
                <w:szCs w:val="28"/>
              </w:rPr>
              <w:t>Умхей</w:t>
            </w:r>
            <w:proofErr w:type="spellEnd"/>
            <w:r w:rsidR="001E0951">
              <w:rPr>
                <w:i/>
                <w:sz w:val="28"/>
                <w:szCs w:val="28"/>
              </w:rPr>
              <w:t>,</w:t>
            </w:r>
            <w:r w:rsidR="0086728C" w:rsidRPr="0086728C">
              <w:rPr>
                <w:i/>
                <w:sz w:val="28"/>
                <w:szCs w:val="28"/>
              </w:rPr>
              <w:t xml:space="preserve"> </w:t>
            </w:r>
            <w:r w:rsidRPr="00AA6DE0">
              <w:rPr>
                <w:i/>
                <w:sz w:val="28"/>
                <w:szCs w:val="28"/>
              </w:rPr>
              <w:t>с применением комплекта реагентов «</w:t>
            </w:r>
            <w:r w:rsidR="006C6397">
              <w:rPr>
                <w:i/>
                <w:sz w:val="28"/>
                <w:szCs w:val="28"/>
              </w:rPr>
              <w:t xml:space="preserve">ДНК </w:t>
            </w:r>
            <w:r w:rsidRPr="00AA6DE0">
              <w:rPr>
                <w:i/>
                <w:sz w:val="28"/>
                <w:szCs w:val="28"/>
              </w:rPr>
              <w:t xml:space="preserve">– </w:t>
            </w:r>
            <w:proofErr w:type="spellStart"/>
            <w:r w:rsidRPr="00AA6DE0">
              <w:rPr>
                <w:i/>
                <w:sz w:val="28"/>
                <w:szCs w:val="28"/>
              </w:rPr>
              <w:t>Сорб</w:t>
            </w:r>
            <w:proofErr w:type="spellEnd"/>
            <w:r w:rsidRPr="00AA6DE0">
              <w:rPr>
                <w:i/>
                <w:sz w:val="28"/>
                <w:szCs w:val="28"/>
              </w:rPr>
              <w:t>»</w:t>
            </w:r>
          </w:p>
          <w:p w:rsidR="003B2703" w:rsidRPr="0048183F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8183F">
              <w:rPr>
                <w:b/>
                <w:color w:val="002060"/>
                <w:sz w:val="28"/>
                <w:szCs w:val="28"/>
              </w:rPr>
              <w:t>Белькова</w:t>
            </w:r>
            <w:proofErr w:type="spellEnd"/>
            <w:r w:rsidRPr="0048183F">
              <w:rPr>
                <w:b/>
                <w:color w:val="002060"/>
                <w:sz w:val="28"/>
                <w:szCs w:val="28"/>
              </w:rPr>
              <w:t xml:space="preserve"> Наталья Леонидовна</w:t>
            </w:r>
          </w:p>
          <w:p w:rsidR="003B2703" w:rsidRPr="00AA6DE0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6DE0">
              <w:rPr>
                <w:sz w:val="28"/>
                <w:szCs w:val="28"/>
              </w:rPr>
              <w:t>(Лимнологический институт СО РАН, с.н.с., к.б.</w:t>
            </w:r>
            <w:proofErr w:type="gramStart"/>
            <w:r w:rsidRPr="00AA6DE0">
              <w:rPr>
                <w:sz w:val="28"/>
                <w:szCs w:val="28"/>
              </w:rPr>
              <w:t>н</w:t>
            </w:r>
            <w:proofErr w:type="gramEnd"/>
            <w:r w:rsidRPr="00AA6DE0">
              <w:rPr>
                <w:sz w:val="28"/>
                <w:szCs w:val="28"/>
              </w:rPr>
              <w:t>.)</w:t>
            </w:r>
          </w:p>
          <w:p w:rsidR="003B2703" w:rsidRPr="0048183F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48183F">
              <w:rPr>
                <w:b/>
                <w:color w:val="002060"/>
                <w:sz w:val="28"/>
                <w:szCs w:val="28"/>
              </w:rPr>
              <w:t>Банзаракцаева</w:t>
            </w:r>
            <w:proofErr w:type="spellEnd"/>
            <w:r w:rsidRPr="0048183F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8183F">
              <w:rPr>
                <w:b/>
                <w:color w:val="002060"/>
                <w:sz w:val="28"/>
                <w:szCs w:val="28"/>
              </w:rPr>
              <w:t>Туяна</w:t>
            </w:r>
            <w:proofErr w:type="spellEnd"/>
            <w:r w:rsidRPr="0048183F">
              <w:rPr>
                <w:b/>
                <w:color w:val="002060"/>
                <w:sz w:val="28"/>
                <w:szCs w:val="28"/>
              </w:rPr>
              <w:t xml:space="preserve"> Геннадьевна</w:t>
            </w:r>
          </w:p>
          <w:p w:rsidR="003B2703" w:rsidRPr="00AA6DE0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6DE0">
              <w:rPr>
                <w:sz w:val="28"/>
                <w:szCs w:val="28"/>
              </w:rPr>
              <w:t xml:space="preserve">(Институт общей и экспериментальной биологии СО РАН, </w:t>
            </w:r>
            <w:proofErr w:type="gramStart"/>
            <w:r w:rsidRPr="00AA6DE0">
              <w:rPr>
                <w:sz w:val="28"/>
                <w:szCs w:val="28"/>
              </w:rPr>
              <w:t>н</w:t>
            </w:r>
            <w:proofErr w:type="gramEnd"/>
            <w:r w:rsidRPr="00AA6DE0">
              <w:rPr>
                <w:sz w:val="28"/>
                <w:szCs w:val="28"/>
              </w:rPr>
              <w:t>.с., к.б.н.).</w:t>
            </w:r>
          </w:p>
          <w:p w:rsidR="003B2703" w:rsidRPr="0048183F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48183F">
              <w:rPr>
                <w:b/>
                <w:color w:val="002060"/>
                <w:sz w:val="28"/>
                <w:szCs w:val="28"/>
              </w:rPr>
              <w:t>Раднагуруева Арюна Арсалановна</w:t>
            </w:r>
          </w:p>
          <w:p w:rsidR="003B2703" w:rsidRPr="00AA6DE0" w:rsidRDefault="003B2703" w:rsidP="00010E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A6DE0">
              <w:rPr>
                <w:sz w:val="28"/>
                <w:szCs w:val="28"/>
              </w:rPr>
              <w:t xml:space="preserve">(Институт общей и экспериментальной биологии СО РАН, </w:t>
            </w:r>
            <w:proofErr w:type="gramStart"/>
            <w:r w:rsidRPr="00AA6DE0">
              <w:rPr>
                <w:sz w:val="28"/>
                <w:szCs w:val="28"/>
              </w:rPr>
              <w:t>м</w:t>
            </w:r>
            <w:proofErr w:type="gramEnd"/>
            <w:r w:rsidRPr="00AA6DE0">
              <w:rPr>
                <w:sz w:val="28"/>
                <w:szCs w:val="28"/>
              </w:rPr>
              <w:t>.н.с., к.б.н.).</w:t>
            </w:r>
          </w:p>
        </w:tc>
      </w:tr>
    </w:tbl>
    <w:p w:rsidR="00BB45A9" w:rsidRDefault="00BB45A9" w:rsidP="008B1631">
      <w:pPr>
        <w:pStyle w:val="a3"/>
        <w:shd w:val="clear" w:color="auto" w:fill="FFFFFF"/>
        <w:spacing w:before="0" w:beforeAutospacing="0" w:after="388" w:afterAutospacing="0"/>
      </w:pPr>
    </w:p>
    <w:sectPr w:rsidR="00BB45A9" w:rsidSect="00BB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472"/>
    <w:rsid w:val="00010EB8"/>
    <w:rsid w:val="0006200F"/>
    <w:rsid w:val="00152945"/>
    <w:rsid w:val="001707F8"/>
    <w:rsid w:val="00174472"/>
    <w:rsid w:val="001E0951"/>
    <w:rsid w:val="00226DE6"/>
    <w:rsid w:val="0033431C"/>
    <w:rsid w:val="00340EC2"/>
    <w:rsid w:val="003B2703"/>
    <w:rsid w:val="00436282"/>
    <w:rsid w:val="004452F3"/>
    <w:rsid w:val="0046621F"/>
    <w:rsid w:val="0048183F"/>
    <w:rsid w:val="004C4D3B"/>
    <w:rsid w:val="004F3C3F"/>
    <w:rsid w:val="004F51B8"/>
    <w:rsid w:val="005070F9"/>
    <w:rsid w:val="005234BB"/>
    <w:rsid w:val="005B2735"/>
    <w:rsid w:val="005D6493"/>
    <w:rsid w:val="00601F60"/>
    <w:rsid w:val="00673127"/>
    <w:rsid w:val="00690F5F"/>
    <w:rsid w:val="006C1C5E"/>
    <w:rsid w:val="006C6397"/>
    <w:rsid w:val="006F42A1"/>
    <w:rsid w:val="00703075"/>
    <w:rsid w:val="00747E44"/>
    <w:rsid w:val="007C77F3"/>
    <w:rsid w:val="008311DD"/>
    <w:rsid w:val="008563B2"/>
    <w:rsid w:val="0086728C"/>
    <w:rsid w:val="00884DAB"/>
    <w:rsid w:val="008903E8"/>
    <w:rsid w:val="008B1631"/>
    <w:rsid w:val="008D1A56"/>
    <w:rsid w:val="00947F08"/>
    <w:rsid w:val="00A75267"/>
    <w:rsid w:val="00A7711D"/>
    <w:rsid w:val="00A81ACC"/>
    <w:rsid w:val="00AA6DE0"/>
    <w:rsid w:val="00B11C0D"/>
    <w:rsid w:val="00B866F4"/>
    <w:rsid w:val="00BB45A9"/>
    <w:rsid w:val="00BD20BF"/>
    <w:rsid w:val="00BE3F81"/>
    <w:rsid w:val="00C03043"/>
    <w:rsid w:val="00DF5904"/>
    <w:rsid w:val="00DF6933"/>
    <w:rsid w:val="00EE1D10"/>
    <w:rsid w:val="00FD730F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472"/>
    <w:rPr>
      <w:b/>
      <w:bCs/>
    </w:rPr>
  </w:style>
  <w:style w:type="table" w:styleId="a5">
    <w:name w:val="Table Grid"/>
    <w:basedOn w:val="a1"/>
    <w:uiPriority w:val="59"/>
    <w:rsid w:val="0017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1C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3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67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_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2016-11-17T06:58:00Z</dcterms:created>
  <dcterms:modified xsi:type="dcterms:W3CDTF">2016-11-17T06:58:00Z</dcterms:modified>
</cp:coreProperties>
</file>